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4014CA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38BBDF70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A41E46">
        <w:rPr>
          <w:rFonts w:ascii="Arial" w:hAnsi="Arial" w:cs="Arial"/>
          <w:bCs/>
          <w:sz w:val="20"/>
          <w:szCs w:val="20"/>
        </w:rPr>
        <w:t>12</w:t>
      </w:r>
      <w:r w:rsidRPr="004C2B60">
        <w:rPr>
          <w:rFonts w:ascii="Arial" w:hAnsi="Arial" w:cs="Arial"/>
          <w:bCs/>
          <w:sz w:val="20"/>
          <w:szCs w:val="20"/>
        </w:rPr>
        <w:t>.</w:t>
      </w:r>
      <w:r w:rsidR="00A41E46">
        <w:rPr>
          <w:rFonts w:ascii="Arial" w:hAnsi="Arial" w:cs="Arial"/>
          <w:bCs/>
          <w:sz w:val="20"/>
          <w:szCs w:val="20"/>
        </w:rPr>
        <w:t>11</w:t>
      </w:r>
      <w:r w:rsidRPr="004C2B60">
        <w:rPr>
          <w:rFonts w:ascii="Arial" w:hAnsi="Arial" w:cs="Arial"/>
          <w:bCs/>
          <w:sz w:val="20"/>
          <w:szCs w:val="20"/>
        </w:rPr>
        <w:t>.202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F04727C" w14:textId="0E490345" w:rsidR="00C50794" w:rsidRDefault="00485C7E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485C7E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MS </w:t>
      </w:r>
      <w:r w:rsidR="00A33590">
        <w:rPr>
          <w:rStyle w:val="dn"/>
          <w:rFonts w:ascii="Arial" w:hAnsi="Arial" w:cs="Arial"/>
          <w:b/>
          <w:bCs/>
          <w:sz w:val="20"/>
          <w:szCs w:val="20"/>
          <w:lang w:val="cs-CZ"/>
        </w:rPr>
        <w:t>U</w:t>
      </w:r>
      <w:r w:rsidR="00A35EB3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rban </w:t>
      </w:r>
      <w:proofErr w:type="spellStart"/>
      <w:r w:rsidR="00A35EB3">
        <w:rPr>
          <w:rStyle w:val="dn"/>
          <w:rFonts w:ascii="Arial" w:hAnsi="Arial" w:cs="Arial"/>
          <w:b/>
          <w:bCs/>
          <w:sz w:val="20"/>
          <w:szCs w:val="20"/>
          <w:lang w:val="cs-CZ"/>
        </w:rPr>
        <w:t>cycling</w:t>
      </w:r>
      <w:proofErr w:type="spellEnd"/>
      <w:r w:rsidRPr="00485C7E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přineslo t</w:t>
      </w:r>
      <w:r w:rsidRPr="00485C7E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řikrát 4. místo v trialu, </w:t>
      </w:r>
      <w:proofErr w:type="spellStart"/>
      <w:r w:rsidRPr="00485C7E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Miculyčová</w:t>
      </w:r>
      <w:proofErr w:type="spellEnd"/>
      <w:r w:rsidR="00F7766A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zítra</w:t>
      </w:r>
      <w:r w:rsidRPr="00485C7E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ve finále BMX</w:t>
      </w:r>
    </w:p>
    <w:p w14:paraId="785F4327" w14:textId="77777777" w:rsidR="00485C7E" w:rsidRPr="00C50794" w:rsidRDefault="00485C7E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550F93CD" w14:textId="79A02540" w:rsidR="00485C7E" w:rsidRDefault="00485C7E" w:rsidP="00485C7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Světový šampionát v URBAN cyklistice, tedy v cyklistice typické pro městské prostředí, do níž dle UCI spadá především Trial a BMX Freestyle, se v tomto týdnu koná v Abú Dhabí. Své konečné výsledky už znají čeští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trialisté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 a také většina BMX jezdců. Posledním, kdo bude bojovat o titul světového šampiona, je Iveta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Miculyčová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 v BMX Freestyle Park, kterou čeká finálová jízda v neděli.</w:t>
      </w:r>
    </w:p>
    <w:p w14:paraId="0FC212A5" w14:textId="77777777" w:rsidR="00485C7E" w:rsidRPr="00485C7E" w:rsidRDefault="00485C7E" w:rsidP="00485C7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8BEB3B2" w14:textId="70737FFB" w:rsidR="00485C7E" w:rsidRPr="00485C7E" w:rsidRDefault="00485C7E" w:rsidP="00485C7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Ač by to čeští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trialisté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 tušili, zisk 4. místa v týmové soutěži na úvod šampionátu jim předurčil i jejich další nejlepší konečné výsledky. Na tomto místě skončila finálně Eliška Hříbková, která svou jízdu v kategorii žen zakončila těsně pod stupni vítězů se ztrátou 10 bodů na třetí Švédku Anderssonovou. Stejnou pozici letos obsadil i junior Vojtěch Kalaš, který byl na loňském šampionátu celkově třetí. </w:t>
      </w:r>
      <w:r w:rsidR="00747558">
        <w:rPr>
          <w:rStyle w:val="dn"/>
          <w:rFonts w:ascii="Arial" w:hAnsi="Arial" w:cs="Arial"/>
          <w:sz w:val="20"/>
          <w:szCs w:val="20"/>
          <w:lang w:val="cs-CZ"/>
        </w:rPr>
        <w:t>„</w:t>
      </w:r>
      <w:r w:rsidR="009617B6">
        <w:rPr>
          <w:rStyle w:val="dn"/>
          <w:rFonts w:ascii="Arial" w:hAnsi="Arial" w:cs="Arial"/>
          <w:sz w:val="20"/>
          <w:szCs w:val="20"/>
          <w:lang w:val="cs-CZ"/>
        </w:rPr>
        <w:t xml:space="preserve">Skončil jsem čtvrtý, i přesto že jsem měl stejně bodů jako druhý a třetí, avšak oni zajeli některé sekce lépe a to rozhodlo. Navíc je tady v </w:t>
      </w:r>
      <w:r w:rsidR="009617B6" w:rsidRPr="00485C7E">
        <w:rPr>
          <w:rStyle w:val="dn"/>
          <w:rFonts w:ascii="Arial" w:hAnsi="Arial" w:cs="Arial"/>
          <w:sz w:val="20"/>
          <w:szCs w:val="20"/>
          <w:lang w:val="cs-CZ"/>
        </w:rPr>
        <w:t>Abú Dhabí</w:t>
      </w:r>
      <w:r w:rsidR="009617B6"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="009617B6">
        <w:rPr>
          <w:rStyle w:val="dn"/>
          <w:rFonts w:ascii="Arial" w:hAnsi="Arial" w:cs="Arial"/>
          <w:sz w:val="20"/>
          <w:szCs w:val="20"/>
          <w:lang w:val="cs-CZ"/>
        </w:rPr>
        <w:t xml:space="preserve">velké horko a jelo se i na písku, na což u nás nejsme vůbec zvyklí“, uvedl po závodě Vojtěch Kalaš. </w:t>
      </w:r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Zbylí čeští reprezentanti bohužel skončili své jízdy v semifinále. </w:t>
      </w:r>
    </w:p>
    <w:p w14:paraId="1D61F4F5" w14:textId="77777777" w:rsidR="00485C7E" w:rsidRDefault="00485C7E" w:rsidP="00485C7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80C5AC5" w14:textId="21FF5B0B" w:rsidR="00485C7E" w:rsidRPr="00485C7E" w:rsidRDefault="00485C7E" w:rsidP="00485C7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V disciplíně BMX Freestyle, která na šampionátu byla rozdělena na Park a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Flatland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, se nejdále dostala evropská šampionka ve Freestyle Parku Iveta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Miculyčová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, která zítra pojede svou finálovou jízdu o titul světové šampionky. Druhá česká reprezentantka Kateřina Jalůvková do finálové jízdy nepostoupila. Do finálové jízdy nepostoupil ani žádný z českých reprezentantů v kategorii muži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, když Jan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Broža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 skončil v kvalifikaci na 31. místě a Tomáš Beran na 49. místě. Konečné 15. místo obsadil v disciplíně </w:t>
      </w:r>
      <w:proofErr w:type="spellStart"/>
      <w:r w:rsidRPr="00485C7E">
        <w:rPr>
          <w:rStyle w:val="dn"/>
          <w:rFonts w:ascii="Arial" w:hAnsi="Arial" w:cs="Arial"/>
          <w:sz w:val="20"/>
          <w:szCs w:val="20"/>
          <w:lang w:val="cs-CZ"/>
        </w:rPr>
        <w:t>Flatland</w:t>
      </w:r>
      <w:proofErr w:type="spellEnd"/>
      <w:r w:rsidRPr="00485C7E">
        <w:rPr>
          <w:rStyle w:val="dn"/>
          <w:rFonts w:ascii="Arial" w:hAnsi="Arial" w:cs="Arial"/>
          <w:sz w:val="20"/>
          <w:szCs w:val="20"/>
          <w:lang w:val="cs-CZ"/>
        </w:rPr>
        <w:t xml:space="preserve"> jediný český zástupce na startu Martin Dražil.</w:t>
      </w:r>
    </w:p>
    <w:p w14:paraId="40629BCA" w14:textId="77777777" w:rsidR="00485C7E" w:rsidRDefault="00485C7E" w:rsidP="00485C7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DA18ED3" w14:textId="51FF0B55" w:rsidR="002F3A65" w:rsidRPr="00485C7E" w:rsidRDefault="00485C7E" w:rsidP="00485C7E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485C7E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5F9A47EA" w14:textId="72B67A29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8D0558">
        <w:rPr>
          <w:rStyle w:val="dn"/>
          <w:rFonts w:ascii="Arial" w:hAnsi="Arial" w:cs="Arial"/>
          <w:b/>
          <w:bCs/>
          <w:sz w:val="20"/>
          <w:szCs w:val="20"/>
          <w:lang w:val="cs-CZ"/>
        </w:rPr>
        <w:t>Trial</w:t>
      </w:r>
      <w:r w:rsidRPr="008D0558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TEAMS</w:t>
      </w:r>
    </w:p>
    <w:p w14:paraId="3CC5D0AC" w14:textId="7A397F6C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D0558">
        <w:rPr>
          <w:rStyle w:val="dn"/>
          <w:rFonts w:ascii="Arial" w:hAnsi="Arial" w:cs="Arial"/>
          <w:sz w:val="20"/>
          <w:szCs w:val="20"/>
        </w:rPr>
        <w:t>1.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Španělsko 890b., 2. Francie 840b., 3. Německo 800b., 4. Česká republika 510. (V. Kolář, R. Vymetal, T. Vepřek, V. Kalaš, E. Hříbková)</w:t>
      </w:r>
    </w:p>
    <w:p w14:paraId="0BE32935" w14:textId="03816618" w:rsid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D0558">
        <w:rPr>
          <w:rStyle w:val="dn"/>
          <w:rFonts w:ascii="Arial" w:hAnsi="Arial" w:cs="Arial"/>
          <w:b/>
          <w:bCs/>
          <w:sz w:val="20"/>
          <w:szCs w:val="20"/>
          <w:lang w:val="cs-CZ"/>
        </w:rPr>
        <w:t>Finále Trial Junioři 26”</w:t>
      </w:r>
    </w:p>
    <w:p w14:paraId="16364990" w14:textId="786DC913" w:rsidR="008D0558" w:rsidRDefault="00252437" w:rsidP="0025243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52437">
        <w:rPr>
          <w:rStyle w:val="dn"/>
          <w:rFonts w:ascii="Arial" w:hAnsi="Arial" w:cs="Arial"/>
          <w:sz w:val="20"/>
          <w:szCs w:val="20"/>
        </w:rPr>
        <w:t>1.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8D0558">
        <w:rPr>
          <w:rStyle w:val="dn"/>
          <w:rFonts w:ascii="Arial" w:hAnsi="Arial" w:cs="Arial"/>
          <w:sz w:val="20"/>
          <w:szCs w:val="20"/>
          <w:lang w:val="cs-CZ"/>
        </w:rPr>
        <w:t>Garrues</w:t>
      </w:r>
      <w:proofErr w:type="spellEnd"/>
      <w:r w:rsidR="008D0558">
        <w:rPr>
          <w:rStyle w:val="dn"/>
          <w:rFonts w:ascii="Arial" w:hAnsi="Arial" w:cs="Arial"/>
          <w:sz w:val="20"/>
          <w:szCs w:val="20"/>
          <w:lang w:val="cs-CZ"/>
        </w:rPr>
        <w:t xml:space="preserve"> D</w:t>
      </w:r>
      <w:r w:rsidR="00CF315A">
        <w:rPr>
          <w:rStyle w:val="dn"/>
          <w:rFonts w:ascii="Arial" w:hAnsi="Arial" w:cs="Arial"/>
          <w:sz w:val="20"/>
          <w:szCs w:val="20"/>
          <w:lang w:val="cs-CZ"/>
        </w:rPr>
        <w:t>.</w:t>
      </w:r>
      <w:r w:rsidR="008D0558">
        <w:rPr>
          <w:rStyle w:val="dn"/>
          <w:rFonts w:ascii="Arial" w:hAnsi="Arial" w:cs="Arial"/>
          <w:sz w:val="20"/>
          <w:szCs w:val="20"/>
          <w:lang w:val="cs-CZ"/>
        </w:rPr>
        <w:t xml:space="preserve"> (</w:t>
      </w:r>
      <w:r w:rsidR="00CF315A">
        <w:rPr>
          <w:rStyle w:val="dn"/>
          <w:rFonts w:ascii="Arial" w:hAnsi="Arial" w:cs="Arial"/>
          <w:sz w:val="20"/>
          <w:szCs w:val="20"/>
          <w:lang w:val="cs-CZ"/>
        </w:rPr>
        <w:t xml:space="preserve">ESP) 190b., 2. </w:t>
      </w:r>
      <w:proofErr w:type="spellStart"/>
      <w:r w:rsidR="00CF315A">
        <w:rPr>
          <w:rStyle w:val="dn"/>
          <w:rFonts w:ascii="Arial" w:hAnsi="Arial" w:cs="Arial"/>
          <w:sz w:val="20"/>
          <w:szCs w:val="20"/>
          <w:lang w:val="cs-CZ"/>
        </w:rPr>
        <w:t>Cegarra</w:t>
      </w:r>
      <w:proofErr w:type="spellEnd"/>
      <w:r w:rsidR="00CF315A">
        <w:rPr>
          <w:rStyle w:val="dn"/>
          <w:rFonts w:ascii="Arial" w:hAnsi="Arial" w:cs="Arial"/>
          <w:sz w:val="20"/>
          <w:szCs w:val="20"/>
          <w:lang w:val="cs-CZ"/>
        </w:rPr>
        <w:t xml:space="preserve"> D. (ESP) 170b., </w:t>
      </w:r>
      <w:proofErr w:type="spellStart"/>
      <w:r w:rsidR="00CF315A">
        <w:rPr>
          <w:rStyle w:val="dn"/>
          <w:rFonts w:ascii="Arial" w:hAnsi="Arial" w:cs="Arial"/>
          <w:sz w:val="20"/>
          <w:szCs w:val="20"/>
          <w:lang w:val="cs-CZ"/>
        </w:rPr>
        <w:t>Corre</w:t>
      </w:r>
      <w:proofErr w:type="spellEnd"/>
      <w:r w:rsidR="00CF315A">
        <w:rPr>
          <w:rStyle w:val="dn"/>
          <w:rFonts w:ascii="Arial" w:hAnsi="Arial" w:cs="Arial"/>
          <w:sz w:val="20"/>
          <w:szCs w:val="20"/>
          <w:lang w:val="cs-CZ"/>
        </w:rPr>
        <w:t xml:space="preserve"> T. (FRA) 170b, 4. Kalaš V. 170b.</w:t>
      </w:r>
    </w:p>
    <w:p w14:paraId="26C7C408" w14:textId="77777777" w:rsidR="00252437" w:rsidRDefault="00252437" w:rsidP="0025243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CF315A">
        <w:rPr>
          <w:rStyle w:val="dn"/>
          <w:rFonts w:ascii="Arial" w:hAnsi="Arial" w:cs="Arial"/>
          <w:b/>
          <w:bCs/>
          <w:sz w:val="20"/>
          <w:szCs w:val="20"/>
          <w:lang w:val="cs-CZ"/>
        </w:rPr>
        <w:t>Finále Trial Ženy</w:t>
      </w:r>
    </w:p>
    <w:p w14:paraId="40FCE243" w14:textId="58B8308F" w:rsidR="00252437" w:rsidRPr="008D0558" w:rsidRDefault="00252437" w:rsidP="0025243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F315A">
        <w:rPr>
          <w:rStyle w:val="dn"/>
          <w:rFonts w:ascii="Arial" w:hAnsi="Arial" w:cs="Arial"/>
          <w:sz w:val="20"/>
          <w:szCs w:val="20"/>
        </w:rPr>
        <w:t>1.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Reichenbach</w:t>
      </w:r>
      <w:proofErr w:type="spellEnd"/>
      <w:r>
        <w:rPr>
          <w:rStyle w:val="dn"/>
          <w:rFonts w:ascii="Arial" w:hAnsi="Arial" w:cs="Arial"/>
          <w:sz w:val="20"/>
          <w:szCs w:val="20"/>
          <w:lang w:val="cs-CZ"/>
        </w:rPr>
        <w:t xml:space="preserve"> N. (GER) 290b., 2. Baron V. (ESP) 290b., 3. </w:t>
      </w:r>
      <w:proofErr w:type="spellStart"/>
      <w:r>
        <w:rPr>
          <w:rStyle w:val="dn"/>
          <w:rFonts w:ascii="Arial" w:hAnsi="Arial" w:cs="Arial"/>
          <w:sz w:val="20"/>
          <w:szCs w:val="20"/>
          <w:lang w:val="cs-CZ"/>
        </w:rPr>
        <w:t>Andersson</w:t>
      </w:r>
      <w:proofErr w:type="spellEnd"/>
      <w:r>
        <w:rPr>
          <w:rStyle w:val="dn"/>
          <w:rFonts w:ascii="Arial" w:hAnsi="Arial" w:cs="Arial"/>
          <w:sz w:val="20"/>
          <w:szCs w:val="20"/>
          <w:lang w:val="cs-CZ"/>
        </w:rPr>
        <w:t xml:space="preserve"> H. (SWE) 200b., 4.</w:t>
      </w:r>
      <w:r w:rsidRPr="00CF315A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Style w:val="dn"/>
          <w:rFonts w:ascii="Arial" w:hAnsi="Arial" w:cs="Arial"/>
          <w:sz w:val="20"/>
          <w:szCs w:val="20"/>
          <w:lang w:val="cs-CZ"/>
        </w:rPr>
        <w:t>Hříbková E. 190b</w:t>
      </w:r>
    </w:p>
    <w:p w14:paraId="26AE796E" w14:textId="77777777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5243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Semifinále Trial Muži 26”</w:t>
      </w:r>
      <w:r w:rsidRPr="008D0558">
        <w:rPr>
          <w:rStyle w:val="dn"/>
          <w:rFonts w:ascii="Arial" w:hAnsi="Arial" w:cs="Arial"/>
          <w:sz w:val="20"/>
          <w:szCs w:val="20"/>
          <w:lang w:val="cs-CZ"/>
        </w:rPr>
        <w:t xml:space="preserve"> - 22. místo T. Vepřek</w:t>
      </w:r>
    </w:p>
    <w:p w14:paraId="43703B68" w14:textId="77777777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5243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Semifinále Trial Junioři 20”</w:t>
      </w:r>
      <w:r w:rsidRPr="008D0558">
        <w:rPr>
          <w:rStyle w:val="dn"/>
          <w:rFonts w:ascii="Arial" w:hAnsi="Arial" w:cs="Arial"/>
          <w:sz w:val="20"/>
          <w:szCs w:val="20"/>
          <w:lang w:val="cs-CZ"/>
        </w:rPr>
        <w:t xml:space="preserve"> - 8. místo R. Vymetal, 14. místo D. Vlasák</w:t>
      </w:r>
    </w:p>
    <w:p w14:paraId="7EB1E1AD" w14:textId="77777777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5243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Semifinále Trial Muži 20”</w:t>
      </w:r>
      <w:r w:rsidRPr="008D0558">
        <w:rPr>
          <w:rStyle w:val="dn"/>
          <w:rFonts w:ascii="Arial" w:hAnsi="Arial" w:cs="Arial"/>
          <w:sz w:val="20"/>
          <w:szCs w:val="20"/>
          <w:lang w:val="cs-CZ"/>
        </w:rPr>
        <w:t xml:space="preserve"> - 16. místo V. Kolář, 26. R. </w:t>
      </w:r>
      <w:proofErr w:type="spellStart"/>
      <w:r w:rsidRPr="008D0558">
        <w:rPr>
          <w:rStyle w:val="dn"/>
          <w:rFonts w:ascii="Arial" w:hAnsi="Arial" w:cs="Arial"/>
          <w:sz w:val="20"/>
          <w:szCs w:val="20"/>
          <w:lang w:val="cs-CZ"/>
        </w:rPr>
        <w:t>Gebr</w:t>
      </w:r>
      <w:proofErr w:type="spellEnd"/>
    </w:p>
    <w:p w14:paraId="5F0133E9" w14:textId="04640D76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C314830" w14:textId="4F66D1FE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5243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Kvalifikace BMX Freestyle Muži</w:t>
      </w:r>
      <w:r w:rsidRPr="008D0558">
        <w:rPr>
          <w:rStyle w:val="dn"/>
          <w:rFonts w:ascii="Arial" w:hAnsi="Arial" w:cs="Arial"/>
          <w:sz w:val="20"/>
          <w:szCs w:val="20"/>
          <w:lang w:val="cs-CZ"/>
        </w:rPr>
        <w:t xml:space="preserve"> - 31. místo J. </w:t>
      </w:r>
      <w:proofErr w:type="spellStart"/>
      <w:r w:rsidRPr="008D0558">
        <w:rPr>
          <w:rStyle w:val="dn"/>
          <w:rFonts w:ascii="Arial" w:hAnsi="Arial" w:cs="Arial"/>
          <w:sz w:val="20"/>
          <w:szCs w:val="20"/>
          <w:lang w:val="cs-CZ"/>
        </w:rPr>
        <w:t>Broža</w:t>
      </w:r>
      <w:proofErr w:type="spellEnd"/>
      <w:r w:rsidRPr="008D0558">
        <w:rPr>
          <w:rStyle w:val="dn"/>
          <w:rFonts w:ascii="Arial" w:hAnsi="Arial" w:cs="Arial"/>
          <w:sz w:val="20"/>
          <w:szCs w:val="20"/>
          <w:lang w:val="cs-CZ"/>
        </w:rPr>
        <w:t>, 49. místo T. Beran</w:t>
      </w:r>
    </w:p>
    <w:p w14:paraId="56AD2A0B" w14:textId="4D042A15" w:rsidR="008D0558" w:rsidRPr="008D0558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5243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Kvalifikace BMX Freestyle Ženy</w:t>
      </w:r>
      <w:r w:rsidRPr="008D0558">
        <w:rPr>
          <w:rStyle w:val="dn"/>
          <w:rFonts w:ascii="Arial" w:hAnsi="Arial" w:cs="Arial"/>
          <w:sz w:val="20"/>
          <w:szCs w:val="20"/>
          <w:lang w:val="cs-CZ"/>
        </w:rPr>
        <w:t xml:space="preserve"> - 7. místo I. </w:t>
      </w:r>
      <w:proofErr w:type="spellStart"/>
      <w:r w:rsidRPr="008D0558">
        <w:rPr>
          <w:rStyle w:val="dn"/>
          <w:rFonts w:ascii="Arial" w:hAnsi="Arial" w:cs="Arial"/>
          <w:sz w:val="20"/>
          <w:szCs w:val="20"/>
          <w:lang w:val="cs-CZ"/>
        </w:rPr>
        <w:t>Miculyčová</w:t>
      </w:r>
      <w:proofErr w:type="spellEnd"/>
      <w:r w:rsidR="001D7A6B">
        <w:rPr>
          <w:rStyle w:val="dn"/>
          <w:rFonts w:ascii="Arial" w:hAnsi="Arial" w:cs="Arial"/>
          <w:sz w:val="20"/>
          <w:szCs w:val="20"/>
          <w:lang w:val="cs-CZ"/>
        </w:rPr>
        <w:t xml:space="preserve"> (postup do finále),</w:t>
      </w:r>
      <w:r w:rsidRPr="008D0558">
        <w:rPr>
          <w:rStyle w:val="dn"/>
          <w:rFonts w:ascii="Arial" w:hAnsi="Arial" w:cs="Arial"/>
          <w:sz w:val="20"/>
          <w:szCs w:val="20"/>
          <w:lang w:val="cs-CZ"/>
        </w:rPr>
        <w:t xml:space="preserve"> 20. místo K. Jalůvková</w:t>
      </w:r>
    </w:p>
    <w:p w14:paraId="749F91A6" w14:textId="53CCCEB2" w:rsidR="002F3A65" w:rsidRDefault="008D0558" w:rsidP="008D055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252437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Kvalifikace BMX Freestyle </w:t>
      </w:r>
      <w:proofErr w:type="spellStart"/>
      <w:r w:rsidRPr="00252437">
        <w:rPr>
          <w:rStyle w:val="dn"/>
          <w:rFonts w:ascii="Arial" w:hAnsi="Arial" w:cs="Arial"/>
          <w:b/>
          <w:bCs/>
          <w:sz w:val="20"/>
          <w:szCs w:val="20"/>
          <w:lang w:val="cs-CZ"/>
        </w:rPr>
        <w:t>Flatland</w:t>
      </w:r>
      <w:proofErr w:type="spellEnd"/>
      <w:r w:rsidRPr="008D0558">
        <w:rPr>
          <w:rStyle w:val="dn"/>
          <w:rFonts w:ascii="Arial" w:hAnsi="Arial" w:cs="Arial"/>
          <w:sz w:val="20"/>
          <w:szCs w:val="20"/>
          <w:lang w:val="cs-CZ"/>
        </w:rPr>
        <w:t xml:space="preserve"> - 15. místo M. Dražil</w:t>
      </w:r>
    </w:p>
    <w:p w14:paraId="51110B77" w14:textId="276B9674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577B542" w14:textId="3C718C01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B14D2D5" w14:textId="33CF4943" w:rsidR="00C50794" w:rsidRDefault="00A10A5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FOTO: Erik Figar (BMX Freestyle reprezentace), David Kalaš (Trial)</w:t>
      </w:r>
    </w:p>
    <w:p w14:paraId="5849CD62" w14:textId="5FD186C6" w:rsidR="00C50794" w:rsidRDefault="00960470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VIDEO: V. Kalaš finálový závod + rozhovor po závodě</w:t>
      </w: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000000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3FD2" w14:textId="77777777" w:rsidR="004014CA" w:rsidRDefault="004014CA" w:rsidP="00E034D9">
      <w:pPr>
        <w:spacing w:after="0" w:line="240" w:lineRule="auto"/>
      </w:pPr>
      <w:r>
        <w:separator/>
      </w:r>
    </w:p>
  </w:endnote>
  <w:endnote w:type="continuationSeparator" w:id="0">
    <w:p w14:paraId="4D3BE574" w14:textId="77777777" w:rsidR="004014CA" w:rsidRDefault="004014CA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>Hlavní partner elektromobility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9D2" w14:textId="77777777" w:rsidR="004014CA" w:rsidRDefault="004014CA" w:rsidP="00E034D9">
      <w:pPr>
        <w:spacing w:after="0" w:line="240" w:lineRule="auto"/>
      </w:pPr>
      <w:r>
        <w:separator/>
      </w:r>
    </w:p>
  </w:footnote>
  <w:footnote w:type="continuationSeparator" w:id="0">
    <w:p w14:paraId="57757A94" w14:textId="77777777" w:rsidR="004014CA" w:rsidRDefault="004014CA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5D7"/>
    <w:multiLevelType w:val="hybridMultilevel"/>
    <w:tmpl w:val="0518B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494"/>
    <w:multiLevelType w:val="hybridMultilevel"/>
    <w:tmpl w:val="E0AA6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913FA"/>
    <w:multiLevelType w:val="hybridMultilevel"/>
    <w:tmpl w:val="EC201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079C7"/>
    <w:multiLevelType w:val="hybridMultilevel"/>
    <w:tmpl w:val="BA7835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83462"/>
    <w:multiLevelType w:val="hybridMultilevel"/>
    <w:tmpl w:val="3FC02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6C92420"/>
    <w:multiLevelType w:val="hybridMultilevel"/>
    <w:tmpl w:val="884E8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36DED"/>
    <w:multiLevelType w:val="hybridMultilevel"/>
    <w:tmpl w:val="585C3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6"/>
  </w:num>
  <w:num w:numId="2" w16cid:durableId="147325556">
    <w:abstractNumId w:val="12"/>
  </w:num>
  <w:num w:numId="3" w16cid:durableId="1648851982">
    <w:abstractNumId w:val="9"/>
  </w:num>
  <w:num w:numId="4" w16cid:durableId="1396316643">
    <w:abstractNumId w:val="2"/>
  </w:num>
  <w:num w:numId="5" w16cid:durableId="253055315">
    <w:abstractNumId w:val="3"/>
  </w:num>
  <w:num w:numId="6" w16cid:durableId="352658980">
    <w:abstractNumId w:val="4"/>
  </w:num>
  <w:num w:numId="7" w16cid:durableId="1177230304">
    <w:abstractNumId w:val="11"/>
  </w:num>
  <w:num w:numId="8" w16cid:durableId="1981839585">
    <w:abstractNumId w:val="14"/>
  </w:num>
  <w:num w:numId="9" w16cid:durableId="1322463100">
    <w:abstractNumId w:val="7"/>
  </w:num>
  <w:num w:numId="10" w16cid:durableId="1230071527">
    <w:abstractNumId w:val="0"/>
  </w:num>
  <w:num w:numId="11" w16cid:durableId="829298865">
    <w:abstractNumId w:val="5"/>
  </w:num>
  <w:num w:numId="12" w16cid:durableId="1849372117">
    <w:abstractNumId w:val="1"/>
  </w:num>
  <w:num w:numId="13" w16cid:durableId="843935661">
    <w:abstractNumId w:val="8"/>
  </w:num>
  <w:num w:numId="14" w16cid:durableId="53353931">
    <w:abstractNumId w:val="13"/>
  </w:num>
  <w:num w:numId="15" w16cid:durableId="652831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D1302"/>
    <w:rsid w:val="001D7A6B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2437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3E7862"/>
    <w:rsid w:val="004014CA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5C7E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578C0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20DB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47558"/>
    <w:rsid w:val="00751690"/>
    <w:rsid w:val="007520F1"/>
    <w:rsid w:val="00754223"/>
    <w:rsid w:val="00760761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0558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60470"/>
    <w:rsid w:val="009617B6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10A54"/>
    <w:rsid w:val="00A24494"/>
    <w:rsid w:val="00A2610C"/>
    <w:rsid w:val="00A33590"/>
    <w:rsid w:val="00A35EB3"/>
    <w:rsid w:val="00A36A2C"/>
    <w:rsid w:val="00A36AEC"/>
    <w:rsid w:val="00A41E46"/>
    <w:rsid w:val="00A51C68"/>
    <w:rsid w:val="00A544FD"/>
    <w:rsid w:val="00A70B68"/>
    <w:rsid w:val="00A7670B"/>
    <w:rsid w:val="00A76BEA"/>
    <w:rsid w:val="00A83A37"/>
    <w:rsid w:val="00A9008D"/>
    <w:rsid w:val="00A949DA"/>
    <w:rsid w:val="00AA429B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6DDF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47E8"/>
    <w:rsid w:val="00BD7667"/>
    <w:rsid w:val="00BD7E23"/>
    <w:rsid w:val="00BE0FC5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0794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CF315A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66A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5C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5C7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9</cp:revision>
  <cp:lastPrinted>2021-05-27T09:44:00Z</cp:lastPrinted>
  <dcterms:created xsi:type="dcterms:W3CDTF">2022-11-12T12:51:00Z</dcterms:created>
  <dcterms:modified xsi:type="dcterms:W3CDTF">2022-11-12T18:17:00Z</dcterms:modified>
</cp:coreProperties>
</file>