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drawing>
          <wp:inline distT="0" distB="0" distL="0" distR="0">
            <wp:extent cx="1933575" cy="7715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Postupový  klíč na MČR Praha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 xml:space="preserve">MČR  –  Praha  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1. 07. –  0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0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 2020 - sprint</w:t>
      </w:r>
    </w:p>
    <w:p>
      <w:pPr>
        <w:pStyle w:val="Nadpis2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Postupový klíč na MČR:</w:t>
      </w:r>
    </w:p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Web"/>
        <w:spacing w:before="280" w:after="280"/>
        <w:rPr/>
      </w:pPr>
      <w:r>
        <w:rPr>
          <w:color w:val="000000"/>
          <w:sz w:val="28"/>
          <w:szCs w:val="28"/>
        </w:rPr>
        <w:t xml:space="preserve">Na všechny závody MČR </w:t>
      </w:r>
      <w:r>
        <w:rPr>
          <w:color w:val="000000"/>
          <w:sz w:val="28"/>
          <w:szCs w:val="28"/>
        </w:rPr>
        <w:t>všech kategorií startují všichni řádně přihlášení závodníci.</w:t>
      </w:r>
    </w:p>
    <w:p>
      <w:pPr>
        <w:pStyle w:val="Normal"/>
        <w:rPr/>
      </w:pPr>
      <w:r>
        <w:rPr>
          <w:sz w:val="28"/>
          <w:szCs w:val="28"/>
        </w:rPr>
        <w:t>V případě, že v kategorii juniorek se nominují závodnice v počtu méně jak 10, startují tyto ve společné kategorii se ženami.</w:t>
      </w:r>
    </w:p>
    <w:p>
      <w:pPr>
        <w:pStyle w:val="Normal"/>
        <w:rPr/>
      </w:pPr>
      <w:r>
        <w:rPr>
          <w:sz w:val="28"/>
          <w:szCs w:val="28"/>
        </w:rPr>
        <w:t>V případě, že v kategorii žen se nominují závodnice v počtu méně jak 10, startují tyto ve společné kategorii s juniorkami.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Team sprint žaček starších a kadetek jede každá kategorie samostatně.</w:t>
      </w:r>
    </w:p>
    <w:p>
      <w:pPr>
        <w:pStyle w:val="Tlotextu"/>
        <w:spacing w:lineRule="atLeas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lotextu"/>
        <w:spacing w:lineRule="atLeast" w:line="240"/>
        <w:rPr/>
      </w:pPr>
      <w:r>
        <w:rPr>
          <w:sz w:val="28"/>
          <w:szCs w:val="28"/>
        </w:rPr>
        <w:t>Schváleno DK ČSC: 0</w:t>
      </w:r>
      <w:r>
        <w:rPr>
          <w:sz w:val="28"/>
          <w:szCs w:val="28"/>
        </w:rPr>
        <w:t>9</w:t>
      </w:r>
      <w:r>
        <w:rPr>
          <w:sz w:val="28"/>
          <w:szCs w:val="28"/>
        </w:rPr>
        <w:t>.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, R. Kratochvíl </w:t>
      </w:r>
    </w:p>
    <w:p>
      <w:pPr>
        <w:pStyle w:val="Tlotextu"/>
        <w:spacing w:lineRule="atLeast" w:line="240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sz w:val="32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09b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cs-CZ" w:eastAsia="zh-CN" w:bidi="hi-IN"/>
    </w:rPr>
  </w:style>
  <w:style w:type="paragraph" w:styleId="Nadpis2" w:customStyle="1">
    <w:name w:val="Heading 2"/>
    <w:basedOn w:val="Normal"/>
    <w:next w:val="Normal"/>
    <w:link w:val="Nadpis2Char"/>
    <w:uiPriority w:val="9"/>
    <w:semiHidden/>
    <w:unhideWhenUsed/>
    <w:qFormat/>
    <w:rsid w:val="00a32369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a0741e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d62a6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Heading2"/>
    <w:uiPriority w:val="9"/>
    <w:semiHidden/>
    <w:qFormat/>
    <w:rsid w:val="00a3236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stLabel1" w:customStyle="1">
    <w:name w:val="ListLabel 1"/>
    <w:qFormat/>
    <w:rsid w:val="00875da1"/>
    <w:rPr>
      <w:rFonts w:ascii="Times New Roman" w:hAnsi="Times New Roman"/>
      <w:b/>
      <w:sz w:val="32"/>
    </w:rPr>
  </w:style>
  <w:style w:type="character" w:styleId="ListLabel2" w:customStyle="1">
    <w:name w:val="ListLabel 2"/>
    <w:qFormat/>
    <w:rsid w:val="00875da1"/>
    <w:rPr>
      <w:sz w:val="28"/>
      <w:szCs w:val="28"/>
    </w:rPr>
  </w:style>
  <w:style w:type="character" w:styleId="ListLabel3" w:customStyle="1">
    <w:name w:val="ListLabel 3"/>
    <w:qFormat/>
    <w:rsid w:val="00875da1"/>
    <w:rPr>
      <w:rFonts w:ascii="Times New Roman" w:hAnsi="Times New Roman"/>
      <w:b/>
      <w:sz w:val="32"/>
    </w:rPr>
  </w:style>
  <w:style w:type="character" w:styleId="ListLabel4" w:customStyle="1">
    <w:name w:val="ListLabel 4"/>
    <w:qFormat/>
    <w:rsid w:val="00875da1"/>
    <w:rPr>
      <w:sz w:val="28"/>
      <w:szCs w:val="28"/>
    </w:rPr>
  </w:style>
  <w:style w:type="character" w:styleId="ListLabel5" w:customStyle="1">
    <w:name w:val="ListLabel 5"/>
    <w:qFormat/>
    <w:rsid w:val="00875da1"/>
    <w:rPr>
      <w:rFonts w:ascii="Times New Roman" w:hAnsi="Times New Roman"/>
      <w:b/>
      <w:sz w:val="32"/>
    </w:rPr>
  </w:style>
  <w:style w:type="character" w:styleId="ListLabel6" w:customStyle="1">
    <w:name w:val="ListLabel 6"/>
    <w:qFormat/>
    <w:rsid w:val="00875da1"/>
    <w:rPr>
      <w:sz w:val="28"/>
      <w:szCs w:val="28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8f3530"/>
    <w:rPr>
      <w:sz w:val="22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8f3530"/>
    <w:rPr>
      <w:sz w:val="22"/>
    </w:rPr>
  </w:style>
  <w:style w:type="character" w:styleId="ListLabel7">
    <w:name w:val="ListLabel 7"/>
    <w:qFormat/>
    <w:rPr>
      <w:rFonts w:ascii="Times New Roman" w:hAnsi="Times New Roman"/>
      <w:b/>
      <w:sz w:val="32"/>
    </w:rPr>
  </w:style>
  <w:style w:type="character" w:styleId="ListLabel8">
    <w:name w:val="ListLabel 8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1">
    <w:name w:val="ListLabel 11"/>
    <w:qFormat/>
    <w:rPr>
      <w:rFonts w:ascii="Times New Roman" w:hAnsi="Times New Roman"/>
      <w:b/>
      <w:sz w:val="32"/>
    </w:rPr>
  </w:style>
  <w:style w:type="character" w:styleId="ListLabel10">
    <w:name w:val="ListLabel 10"/>
    <w:qFormat/>
    <w:rPr>
      <w:sz w:val="28"/>
      <w:szCs w:val="28"/>
    </w:rPr>
  </w:style>
  <w:style w:type="character" w:styleId="ListLabel9">
    <w:name w:val="ListLabel 9"/>
    <w:qFormat/>
    <w:rPr>
      <w:rFonts w:ascii="Times New Roman" w:hAnsi="Times New Roman"/>
      <w:b/>
      <w:sz w:val="32"/>
    </w:rPr>
  </w:style>
  <w:style w:type="character" w:styleId="ListLabel13">
    <w:name w:val="ListLabel 13"/>
    <w:qFormat/>
    <w:rPr>
      <w:rFonts w:ascii="Times New Roman" w:hAnsi="Times New Roman"/>
      <w:b/>
      <w:sz w:val="32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rFonts w:ascii="Times New Roman" w:hAnsi="Times New Roman"/>
      <w:b/>
      <w:sz w:val="32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rFonts w:ascii="Times New Roman" w:hAnsi="Times New Roman"/>
      <w:b/>
      <w:sz w:val="32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b/>
      <w:sz w:val="32"/>
    </w:rPr>
  </w:style>
  <w:style w:type="character" w:styleId="ListLabel20">
    <w:name w:val="ListLabel 20"/>
    <w:qFormat/>
    <w:rPr>
      <w:sz w:val="28"/>
      <w:szCs w:val="28"/>
    </w:rPr>
  </w:style>
  <w:style w:type="paragraph" w:styleId="Nadpis" w:customStyle="1">
    <w:name w:val="Nadpis"/>
    <w:basedOn w:val="Normal"/>
    <w:next w:val="Tlotextu"/>
    <w:qFormat/>
    <w:rsid w:val="001c2d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a074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eznam">
    <w:name w:val="List"/>
    <w:basedOn w:val="Tlotextu"/>
    <w:rsid w:val="001c2d0b"/>
    <w:pPr/>
    <w:rPr>
      <w:rFonts w:cs="Arial"/>
    </w:rPr>
  </w:style>
  <w:style w:type="paragraph" w:styleId="Popisek" w:customStyle="1">
    <w:name w:val="Caption"/>
    <w:basedOn w:val="Normal"/>
    <w:qFormat/>
    <w:rsid w:val="001c2d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1c2d0b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d62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323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al"/>
    <w:link w:val="ZhlavChar"/>
    <w:uiPriority w:val="99"/>
    <w:semiHidden/>
    <w:unhideWhenUsed/>
    <w:rsid w:val="008f353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8f353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LibreOffice/6.2.4.2$Windows_X86_64 LibreOffice_project/2412653d852ce75f65fbfa83fb7e7b669a126d64</Application>
  <Pages>1</Pages>
  <Words>90</Words>
  <Characters>455</Characters>
  <CharactersWithSpaces>545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2018-10-09T12:15:00Z</dcterms:created>
  <dc:creator>Riki</dc:creator>
  <dc:description/>
  <dc:language>cs-CZ</dc:language>
  <cp:lastModifiedBy/>
  <dcterms:modified xsi:type="dcterms:W3CDTF">2020-06-09T13:12:52Z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